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F0AE2" w14:textId="3418DEB8" w:rsidR="009A6246" w:rsidRPr="00B44F3C" w:rsidRDefault="009A6246" w:rsidP="009A6246">
      <w:pPr>
        <w:jc w:val="right"/>
        <w:rPr>
          <w:rFonts w:ascii="BIZ UDゴシック" w:eastAsia="BIZ UDゴシック" w:hAnsi="BIZ UDゴシック"/>
          <w:b/>
          <w:szCs w:val="24"/>
        </w:rPr>
      </w:pPr>
      <w:bookmarkStart w:id="0" w:name="_GoBack"/>
    </w:p>
    <w:p w14:paraId="7BF6BE0C" w14:textId="097112F8" w:rsidR="00A04D28" w:rsidRPr="00B44F3C" w:rsidRDefault="00734425" w:rsidP="00A04D28">
      <w:pPr>
        <w:jc w:val="center"/>
        <w:rPr>
          <w:rFonts w:ascii="BIZ UDゴシック" w:eastAsia="BIZ UDゴシック" w:hAnsi="BIZ UDゴシック"/>
          <w:b/>
          <w:szCs w:val="24"/>
        </w:rPr>
      </w:pPr>
      <w:r w:rsidRPr="00B44F3C">
        <w:rPr>
          <w:rFonts w:ascii="BIZ UDゴシック" w:eastAsia="BIZ UDゴシック" w:hAnsi="BIZ UDゴシック" w:hint="eastAsia"/>
          <w:b/>
          <w:szCs w:val="24"/>
        </w:rPr>
        <w:t>特別全国障害者スポーツ大会「燃ゆる感動かごしま大会」</w:t>
      </w:r>
    </w:p>
    <w:p w14:paraId="43E5DC61" w14:textId="4C8249A8" w:rsidR="00A04D28" w:rsidRPr="00B44F3C" w:rsidRDefault="00734425" w:rsidP="00A04D28">
      <w:pPr>
        <w:jc w:val="center"/>
        <w:rPr>
          <w:rFonts w:ascii="BIZ UDゴシック" w:eastAsia="BIZ UDゴシック" w:hAnsi="BIZ UDゴシック"/>
          <w:b/>
          <w:szCs w:val="24"/>
        </w:rPr>
      </w:pPr>
      <w:r w:rsidRPr="00B44F3C">
        <w:rPr>
          <w:rFonts w:ascii="BIZ UDゴシック" w:eastAsia="BIZ UDゴシック" w:hAnsi="BIZ UDゴシック" w:hint="eastAsia"/>
          <w:b/>
          <w:szCs w:val="24"/>
        </w:rPr>
        <w:t>ソフトボール競技実施要領</w:t>
      </w:r>
    </w:p>
    <w:p w14:paraId="64443F31" w14:textId="77777777" w:rsidR="00FD5094" w:rsidRPr="00B44F3C" w:rsidRDefault="00FD5094" w:rsidP="001E54B9">
      <w:pPr>
        <w:rPr>
          <w:rFonts w:ascii="BIZ UDゴシック" w:eastAsia="BIZ UDゴシック" w:hAnsi="BIZ UDゴシック"/>
          <w:szCs w:val="24"/>
        </w:rPr>
      </w:pPr>
    </w:p>
    <w:p w14:paraId="29391F5B" w14:textId="5851A1D1" w:rsidR="00977244" w:rsidRPr="00B44F3C" w:rsidRDefault="00734425" w:rsidP="00977244">
      <w:pPr>
        <w:rPr>
          <w:rFonts w:ascii="BIZ UDゴシック" w:eastAsia="BIZ UDゴシック" w:hAnsi="BIZ UDゴシック"/>
          <w:szCs w:val="24"/>
        </w:rPr>
      </w:pPr>
      <w:r w:rsidRPr="00B44F3C">
        <w:rPr>
          <w:rFonts w:ascii="BIZ UDゴシック" w:eastAsia="BIZ UDゴシック" w:hAnsi="BIZ UDゴシック" w:hint="eastAsia"/>
          <w:szCs w:val="24"/>
        </w:rPr>
        <w:t>１　競技規則</w:t>
      </w:r>
    </w:p>
    <w:p w14:paraId="0F74B6C2" w14:textId="29357930" w:rsidR="002A1E4D" w:rsidRPr="00B44F3C" w:rsidRDefault="00734425" w:rsidP="002A1E4D">
      <w:pPr>
        <w:ind w:leftChars="100" w:left="245" w:firstLineChars="100" w:firstLine="245"/>
        <w:rPr>
          <w:rFonts w:ascii="BIZ UDゴシック" w:eastAsia="BIZ UDゴシック" w:hAnsi="BIZ UDゴシック"/>
          <w:szCs w:val="24"/>
        </w:rPr>
      </w:pPr>
      <w:r w:rsidRPr="00B44F3C">
        <w:rPr>
          <w:rFonts w:ascii="BIZ UDゴシック" w:eastAsia="BIZ UDゴシック" w:hAnsi="BIZ UDゴシック" w:hint="eastAsia"/>
          <w:szCs w:val="24"/>
        </w:rPr>
        <w:t>令和５（２０２３）年度に適用の全国障害者スポーツ大会競技規則（公益財団法人日本パラスポーツ協会制定）によるもののほか，この要領の定めるところによる。</w:t>
      </w:r>
    </w:p>
    <w:p w14:paraId="0B93FC02" w14:textId="77777777" w:rsidR="002A1E4D" w:rsidRPr="00B44F3C" w:rsidRDefault="002A1E4D" w:rsidP="002A1E4D">
      <w:pPr>
        <w:rPr>
          <w:rFonts w:ascii="BIZ UDゴシック" w:eastAsia="BIZ UDゴシック" w:hAnsi="BIZ UDゴシック"/>
          <w:szCs w:val="24"/>
        </w:rPr>
      </w:pPr>
    </w:p>
    <w:p w14:paraId="47378FCC" w14:textId="40DBC2B8" w:rsidR="002A1E4D" w:rsidRPr="00B44F3C" w:rsidRDefault="00734425" w:rsidP="002A1E4D">
      <w:pPr>
        <w:rPr>
          <w:rFonts w:ascii="BIZ UDゴシック" w:eastAsia="BIZ UDゴシック" w:hAnsi="BIZ UDゴシック"/>
          <w:szCs w:val="24"/>
        </w:rPr>
      </w:pPr>
      <w:r w:rsidRPr="00B44F3C">
        <w:rPr>
          <w:rFonts w:ascii="BIZ UDゴシック" w:eastAsia="BIZ UDゴシック" w:hAnsi="BIZ UDゴシック" w:hint="eastAsia"/>
          <w:szCs w:val="24"/>
        </w:rPr>
        <w:t>２　チーム</w:t>
      </w:r>
    </w:p>
    <w:p w14:paraId="3994725B" w14:textId="6296A2FF" w:rsidR="002A1E4D" w:rsidRPr="00B44F3C" w:rsidRDefault="00734425" w:rsidP="002A1E4D">
      <w:pPr>
        <w:ind w:leftChars="100" w:left="490" w:hangingChars="100" w:hanging="245"/>
        <w:rPr>
          <w:rFonts w:ascii="BIZ UDゴシック" w:eastAsia="BIZ UDゴシック" w:hAnsi="BIZ UDゴシック"/>
          <w:szCs w:val="24"/>
        </w:rPr>
      </w:pPr>
      <w:r w:rsidRPr="00B44F3C">
        <w:rPr>
          <w:rFonts w:ascii="BIZ UDゴシック" w:eastAsia="BIZ UDゴシック" w:hAnsi="BIZ UDゴシック" w:hint="eastAsia"/>
          <w:szCs w:val="24"/>
        </w:rPr>
        <w:t>⑴　チームの構成は，監督１名，コーチ２名以内及び登録選手１５名以内（男女は問わない）とする。</w:t>
      </w:r>
    </w:p>
    <w:p w14:paraId="0EF3E075" w14:textId="7F258B1D" w:rsidR="002A1E4D" w:rsidRPr="00B44F3C" w:rsidRDefault="00734425" w:rsidP="002A1E4D">
      <w:pPr>
        <w:ind w:leftChars="100" w:left="490" w:hangingChars="100" w:hanging="245"/>
        <w:rPr>
          <w:rFonts w:ascii="BIZ UDゴシック" w:eastAsia="BIZ UDゴシック" w:hAnsi="BIZ UDゴシック"/>
          <w:szCs w:val="24"/>
        </w:rPr>
      </w:pPr>
      <w:r w:rsidRPr="00B44F3C">
        <w:rPr>
          <w:rFonts w:ascii="BIZ UDゴシック" w:eastAsia="BIZ UDゴシック" w:hAnsi="BIZ UDゴシック" w:hint="eastAsia"/>
          <w:szCs w:val="24"/>
        </w:rPr>
        <w:t>⑵　監督及びコーチが選手を兼ねる場合は，選手名簿に登録されていなければ選手として出場できない。この場合の選手人数は，選手を兼ねる監督及びコーチを含め１５名以内とする。</w:t>
      </w:r>
    </w:p>
    <w:p w14:paraId="3CF6A259" w14:textId="77777777" w:rsidR="002A1E4D" w:rsidRPr="00B44F3C" w:rsidRDefault="002A1E4D" w:rsidP="002A1E4D">
      <w:pPr>
        <w:rPr>
          <w:rFonts w:ascii="BIZ UDゴシック" w:eastAsia="BIZ UDゴシック" w:hAnsi="BIZ UDゴシック"/>
          <w:szCs w:val="24"/>
        </w:rPr>
      </w:pPr>
    </w:p>
    <w:p w14:paraId="5CBF12DC" w14:textId="44E71C19" w:rsidR="002A1E4D" w:rsidRPr="00B44F3C" w:rsidRDefault="00734425" w:rsidP="002A1E4D">
      <w:pPr>
        <w:rPr>
          <w:rFonts w:ascii="BIZ UDゴシック" w:eastAsia="BIZ UDゴシック" w:hAnsi="BIZ UDゴシック"/>
          <w:szCs w:val="24"/>
        </w:rPr>
      </w:pPr>
      <w:r w:rsidRPr="00B44F3C">
        <w:rPr>
          <w:rFonts w:ascii="BIZ UDゴシック" w:eastAsia="BIZ UDゴシック" w:hAnsi="BIZ UDゴシック" w:hint="eastAsia"/>
          <w:szCs w:val="24"/>
        </w:rPr>
        <w:t>３　競技方法</w:t>
      </w:r>
    </w:p>
    <w:p w14:paraId="57E82BAB" w14:textId="57A3D77B" w:rsidR="009A6246" w:rsidRPr="00B44F3C" w:rsidRDefault="00734425" w:rsidP="006D3973">
      <w:pPr>
        <w:ind w:leftChars="96" w:left="517" w:hangingChars="115" w:hanging="282"/>
        <w:rPr>
          <w:rFonts w:ascii="BIZ UDゴシック" w:eastAsia="BIZ UDゴシック" w:hAnsi="BIZ UDゴシック"/>
          <w:szCs w:val="24"/>
        </w:rPr>
      </w:pPr>
      <w:r w:rsidRPr="00B44F3C">
        <w:rPr>
          <w:rFonts w:ascii="BIZ UDゴシック" w:eastAsia="BIZ UDゴシック" w:hAnsi="BIZ UDゴシック" w:hint="eastAsia"/>
          <w:szCs w:val="24"/>
        </w:rPr>
        <w:t>⑴　全ての試合は５回までとし，トーナメント方式で行い，３位決定戦を実施する。また，トーナメント戦以外に交流戦を実施する。</w:t>
      </w:r>
    </w:p>
    <w:p w14:paraId="119CDBFA" w14:textId="0C781DF2" w:rsidR="008E3593" w:rsidRPr="00B44F3C" w:rsidRDefault="00734425" w:rsidP="006D3973">
      <w:pPr>
        <w:ind w:leftChars="91" w:left="502" w:hangingChars="114" w:hanging="279"/>
        <w:rPr>
          <w:rFonts w:ascii="BIZ UDゴシック" w:eastAsia="BIZ UDゴシック" w:hAnsi="BIZ UDゴシック"/>
          <w:szCs w:val="24"/>
        </w:rPr>
      </w:pPr>
      <w:r w:rsidRPr="00B44F3C">
        <w:rPr>
          <w:rFonts w:ascii="BIZ UDゴシック" w:eastAsia="BIZ UDゴシック" w:hAnsi="BIZ UDゴシック" w:hint="eastAsia"/>
          <w:szCs w:val="24"/>
        </w:rPr>
        <w:t>⑵　１回戦及び準決勝は，試合開始後６０分を経過した後は，新しいイニングに入らない。</w:t>
      </w:r>
    </w:p>
    <w:p w14:paraId="325607BA" w14:textId="3904BD48" w:rsidR="008E3593" w:rsidRPr="00B44F3C" w:rsidRDefault="00734425" w:rsidP="00044E61">
      <w:pPr>
        <w:ind w:leftChars="93" w:left="476" w:hangingChars="101" w:hanging="248"/>
        <w:rPr>
          <w:rFonts w:ascii="BIZ UDゴシック" w:eastAsia="BIZ UDゴシック" w:hAnsi="BIZ UDゴシック"/>
          <w:szCs w:val="24"/>
        </w:rPr>
      </w:pPr>
      <w:r w:rsidRPr="00B44F3C">
        <w:rPr>
          <w:rFonts w:ascii="BIZ UDゴシック" w:eastAsia="BIZ UDゴシック" w:hAnsi="BIZ UDゴシック" w:hint="eastAsia"/>
          <w:szCs w:val="24"/>
        </w:rPr>
        <w:t>⑶　同点の場合は，タイブレークにより試合を延長して行う。ただし，延長は２回を限度とし，それでも同点の場合は，最終出場選手（ＤＰ制を採用した場合はＦＰ選手を除く。）９名の抽選によって勝敗を決する。ただし，決勝戦の延長は勝敗が決するまで行う。</w:t>
      </w:r>
    </w:p>
    <w:p w14:paraId="31C4E76D" w14:textId="4782093D" w:rsidR="002A1E4D" w:rsidRPr="00B44F3C" w:rsidRDefault="00734425" w:rsidP="00035727">
      <w:pPr>
        <w:ind w:leftChars="90" w:left="503" w:hangingChars="115" w:hanging="282"/>
        <w:rPr>
          <w:rFonts w:ascii="BIZ UDゴシック" w:eastAsia="BIZ UDゴシック" w:hAnsi="BIZ UDゴシック"/>
          <w:szCs w:val="24"/>
        </w:rPr>
      </w:pPr>
      <w:r w:rsidRPr="00B44F3C">
        <w:rPr>
          <w:rFonts w:ascii="BIZ UDゴシック" w:eastAsia="BIZ UDゴシック" w:hAnsi="BIZ UDゴシック" w:hint="eastAsia"/>
          <w:szCs w:val="24"/>
        </w:rPr>
        <w:t>⑷　３回終了以降１０点以上の差が生じたときは，得点差コールドゲームとする。</w:t>
      </w:r>
    </w:p>
    <w:p w14:paraId="69EF00E2" w14:textId="734204D3" w:rsidR="002A1E4D" w:rsidRPr="00B44F3C" w:rsidRDefault="00734425" w:rsidP="006D3973">
      <w:pPr>
        <w:ind w:leftChars="200" w:left="490" w:firstLineChars="100" w:firstLine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B44F3C">
        <w:rPr>
          <w:rFonts w:ascii="BIZ UDゴシック" w:eastAsia="BIZ UDゴシック" w:hAnsi="BIZ UDゴシック" w:hint="eastAsia"/>
          <w:szCs w:val="24"/>
        </w:rPr>
        <w:t>また，降雨等の事情により試合の継続が不可能と判断さ</w:t>
      </w:r>
      <w:r w:rsidRPr="00B44F3C">
        <w:rPr>
          <w:rFonts w:ascii="BIZ UDゴシック" w:eastAsia="BIZ UDゴシック" w:hAnsi="BIZ UDゴシック" w:hint="eastAsia"/>
          <w:color w:val="000000" w:themeColor="text1"/>
          <w:szCs w:val="24"/>
        </w:rPr>
        <w:t>れた場合は，３回以上の回の終了をもってコールドゲームとする。（決勝戦，３位決定戦を含む。）</w:t>
      </w:r>
    </w:p>
    <w:p w14:paraId="1101D876" w14:textId="4EE5ACA8" w:rsidR="002A1E4D" w:rsidRPr="00B44F3C" w:rsidRDefault="00734425" w:rsidP="00CA7DFC">
      <w:pPr>
        <w:ind w:leftChars="94" w:left="475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B44F3C">
        <w:rPr>
          <w:rFonts w:ascii="BIZ UDゴシック" w:eastAsia="BIZ UDゴシック" w:hAnsi="BIZ UDゴシック" w:hint="eastAsia"/>
          <w:color w:val="000000" w:themeColor="text1"/>
          <w:szCs w:val="24"/>
        </w:rPr>
        <w:t>⑸　ファーストピッチにより行う。</w:t>
      </w:r>
    </w:p>
    <w:p w14:paraId="0ED9F219" w14:textId="2E222A0F" w:rsidR="002A1E4D" w:rsidRPr="00B44F3C" w:rsidRDefault="00734425" w:rsidP="00CA7DFC">
      <w:pPr>
        <w:ind w:leftChars="94" w:left="475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B44F3C">
        <w:rPr>
          <w:rFonts w:ascii="BIZ UDゴシック" w:eastAsia="BIZ UDゴシック" w:hAnsi="BIZ UDゴシック" w:hint="eastAsia"/>
          <w:color w:val="000000" w:themeColor="text1"/>
          <w:szCs w:val="24"/>
        </w:rPr>
        <w:t>⑹　投球距離は，１３．１１ｍとする。</w:t>
      </w:r>
    </w:p>
    <w:p w14:paraId="5A296AA5" w14:textId="721F7A15" w:rsidR="002A1E4D" w:rsidRPr="00B44F3C" w:rsidRDefault="00734425" w:rsidP="00CA7DFC">
      <w:pPr>
        <w:ind w:leftChars="94" w:left="475" w:hangingChars="100" w:hanging="245"/>
        <w:rPr>
          <w:rFonts w:ascii="BIZ UDゴシック" w:eastAsia="BIZ UDゴシック" w:hAnsi="BIZ UDゴシック"/>
          <w:szCs w:val="24"/>
        </w:rPr>
      </w:pPr>
      <w:r w:rsidRPr="00B44F3C">
        <w:rPr>
          <w:rFonts w:ascii="BIZ UDゴシック" w:eastAsia="BIZ UDゴシック" w:hAnsi="BIZ UDゴシック" w:hint="eastAsia"/>
          <w:szCs w:val="24"/>
        </w:rPr>
        <w:t>⑺　パスボール，振り逃げ，スクイズバントは適用しない。</w:t>
      </w:r>
    </w:p>
    <w:p w14:paraId="01ED1350" w14:textId="316E0DDB" w:rsidR="002A1E4D" w:rsidRPr="00B44F3C" w:rsidRDefault="00734425" w:rsidP="00CA7DFC">
      <w:pPr>
        <w:ind w:leftChars="94" w:left="475" w:hangingChars="100" w:hanging="245"/>
        <w:rPr>
          <w:rFonts w:ascii="BIZ UDゴシック" w:eastAsia="BIZ UDゴシック" w:hAnsi="BIZ UDゴシック"/>
          <w:szCs w:val="24"/>
        </w:rPr>
      </w:pPr>
      <w:r w:rsidRPr="00B44F3C">
        <w:rPr>
          <w:rFonts w:ascii="BIZ UDゴシック" w:eastAsia="BIZ UDゴシック" w:hAnsi="BIZ UDゴシック" w:hint="eastAsia"/>
          <w:szCs w:val="24"/>
        </w:rPr>
        <w:t>⑻　盗塁が行われた時，該当する走者はアウトとする。</w:t>
      </w:r>
    </w:p>
    <w:p w14:paraId="7F0A8F98" w14:textId="7F95C295" w:rsidR="002A1E4D" w:rsidRPr="00B44F3C" w:rsidRDefault="00734425" w:rsidP="00CA7DFC">
      <w:pPr>
        <w:ind w:leftChars="197" w:left="728" w:hangingChars="100" w:hanging="245"/>
        <w:rPr>
          <w:rFonts w:ascii="BIZ UDゴシック" w:eastAsia="BIZ UDゴシック" w:hAnsi="BIZ UDゴシック"/>
          <w:szCs w:val="24"/>
        </w:rPr>
      </w:pPr>
      <w:r w:rsidRPr="00B44F3C">
        <w:rPr>
          <w:rFonts w:ascii="BIZ UDゴシック" w:eastAsia="BIZ UDゴシック" w:hAnsi="BIZ UDゴシック" w:hint="eastAsia"/>
          <w:szCs w:val="24"/>
        </w:rPr>
        <w:t>ア　ピッチャーが投球したボールが，ホームベースを通過した時点でボールデッドとし，盗塁，キャッチャーからの牽制，暴投による進塁など，その後のプレーは成立しない。</w:t>
      </w:r>
    </w:p>
    <w:p w14:paraId="5333A884" w14:textId="30954049" w:rsidR="002A1E4D" w:rsidRPr="00B44F3C" w:rsidRDefault="00734425" w:rsidP="00CA7DFC">
      <w:pPr>
        <w:ind w:leftChars="197" w:left="728" w:hangingChars="100" w:hanging="245"/>
        <w:rPr>
          <w:rFonts w:ascii="BIZ UDゴシック" w:eastAsia="BIZ UDゴシック" w:hAnsi="BIZ UDゴシック"/>
          <w:szCs w:val="24"/>
        </w:rPr>
      </w:pPr>
      <w:r w:rsidRPr="00B44F3C">
        <w:rPr>
          <w:rFonts w:ascii="BIZ UDゴシック" w:eastAsia="BIZ UDゴシック" w:hAnsi="BIZ UDゴシック" w:hint="eastAsia"/>
          <w:szCs w:val="24"/>
        </w:rPr>
        <w:t>イ　ランナーが帰塁を故意に遅らせた場合は，審判団から厳重に注意をし，再度繰り返す場合は，審判団の判断で遅延行為によりランナーをアウトとする。</w:t>
      </w:r>
    </w:p>
    <w:p w14:paraId="7FD4A8E4" w14:textId="0CF701F4" w:rsidR="002A1E4D" w:rsidRPr="00B44F3C" w:rsidRDefault="00734425" w:rsidP="00CA7DFC">
      <w:pPr>
        <w:ind w:leftChars="94" w:left="475" w:hangingChars="100" w:hanging="245"/>
        <w:rPr>
          <w:rFonts w:ascii="BIZ UDゴシック" w:eastAsia="BIZ UDゴシック" w:hAnsi="BIZ UDゴシック"/>
          <w:szCs w:val="24"/>
        </w:rPr>
      </w:pPr>
      <w:r w:rsidRPr="00B44F3C">
        <w:rPr>
          <w:rFonts w:ascii="BIZ UDゴシック" w:eastAsia="BIZ UDゴシック" w:hAnsi="BIZ UDゴシック" w:hint="eastAsia"/>
          <w:szCs w:val="24"/>
        </w:rPr>
        <w:t>⑼　指名選手（ＤＰ）制，再出場（リエントリー）制を採用する。</w:t>
      </w:r>
    </w:p>
    <w:p w14:paraId="1C6023F9" w14:textId="77777777" w:rsidR="002A1E4D" w:rsidRPr="00B44F3C" w:rsidRDefault="002A1E4D" w:rsidP="00CA7DFC">
      <w:pPr>
        <w:ind w:leftChars="94" w:left="230"/>
        <w:rPr>
          <w:rFonts w:ascii="BIZ UDゴシック" w:eastAsia="BIZ UDゴシック" w:hAnsi="BIZ UDゴシック"/>
          <w:szCs w:val="24"/>
        </w:rPr>
      </w:pPr>
    </w:p>
    <w:p w14:paraId="2F50C5B9" w14:textId="1834059D" w:rsidR="002A1E4D" w:rsidRPr="00B44F3C" w:rsidRDefault="00734425" w:rsidP="002A1E4D">
      <w:pPr>
        <w:rPr>
          <w:rFonts w:ascii="BIZ UDゴシック" w:eastAsia="BIZ UDゴシック" w:hAnsi="BIZ UDゴシック"/>
          <w:szCs w:val="24"/>
        </w:rPr>
      </w:pPr>
      <w:r w:rsidRPr="00B44F3C">
        <w:rPr>
          <w:rFonts w:ascii="BIZ UDゴシック" w:eastAsia="BIZ UDゴシック" w:hAnsi="BIZ UDゴシック" w:hint="eastAsia"/>
          <w:szCs w:val="24"/>
        </w:rPr>
        <w:t>４　服装等</w:t>
      </w:r>
    </w:p>
    <w:p w14:paraId="48BE21DF" w14:textId="7A437FB5" w:rsidR="002A1E4D" w:rsidRPr="00B44F3C" w:rsidRDefault="00734425" w:rsidP="002A1E4D">
      <w:pPr>
        <w:ind w:leftChars="100" w:left="490" w:hangingChars="100" w:hanging="245"/>
        <w:rPr>
          <w:rFonts w:ascii="BIZ UDゴシック" w:eastAsia="BIZ UDゴシック" w:hAnsi="BIZ UDゴシック"/>
          <w:szCs w:val="24"/>
        </w:rPr>
      </w:pPr>
      <w:r w:rsidRPr="00B44F3C">
        <w:rPr>
          <w:rFonts w:ascii="BIZ UDゴシック" w:eastAsia="BIZ UDゴシック" w:hAnsi="BIZ UDゴシック" w:hint="eastAsia"/>
          <w:szCs w:val="24"/>
        </w:rPr>
        <w:t>⑴　同一チームの監督，コーチ及び選手は，同色・同意匠のユニフォームを着用しなければならない。また，男子は同じ帽子を着用しなければならない。</w:t>
      </w:r>
    </w:p>
    <w:p w14:paraId="412655C8" w14:textId="18C75979" w:rsidR="002A1E4D" w:rsidRPr="00B44F3C" w:rsidRDefault="00734425" w:rsidP="002A1E4D">
      <w:pPr>
        <w:ind w:leftChars="100" w:left="490" w:hangingChars="100" w:hanging="245"/>
        <w:rPr>
          <w:rFonts w:ascii="BIZ UDゴシック" w:eastAsia="BIZ UDゴシック" w:hAnsi="BIZ UDゴシック"/>
          <w:szCs w:val="24"/>
        </w:rPr>
      </w:pPr>
      <w:r w:rsidRPr="00B44F3C">
        <w:rPr>
          <w:rFonts w:ascii="BIZ UDゴシック" w:eastAsia="BIZ UDゴシック" w:hAnsi="BIZ UDゴシック" w:hint="eastAsia"/>
          <w:szCs w:val="24"/>
        </w:rPr>
        <w:t>⑵　ユニフォームナンバーは，背中と胸下に付けなければならない。監督は３０番，コーチは３１・３２番，主将は１０番とし，他の選手は１番から９９番ま</w:t>
      </w:r>
      <w:r w:rsidRPr="00B44F3C">
        <w:rPr>
          <w:rFonts w:ascii="BIZ UDゴシック" w:eastAsia="BIZ UDゴシック" w:hAnsi="BIZ UDゴシック" w:hint="eastAsia"/>
          <w:szCs w:val="24"/>
        </w:rPr>
        <w:lastRenderedPageBreak/>
        <w:t>での番号とする。また，ユニフォームの左袖（左肩から１０㎝程度）に都道府県・指定都市名を表示すること。</w:t>
      </w:r>
    </w:p>
    <w:p w14:paraId="76B5B777" w14:textId="2B364890" w:rsidR="002A1E4D" w:rsidRPr="00B44F3C" w:rsidRDefault="00734425" w:rsidP="002A1E4D">
      <w:pPr>
        <w:ind w:leftChars="100" w:left="490" w:hangingChars="100" w:hanging="245"/>
        <w:rPr>
          <w:rFonts w:ascii="BIZ UDゴシック" w:eastAsia="BIZ UDゴシック" w:hAnsi="BIZ UDゴシック"/>
          <w:szCs w:val="24"/>
        </w:rPr>
      </w:pPr>
      <w:r w:rsidRPr="00B44F3C">
        <w:rPr>
          <w:rFonts w:ascii="BIZ UDゴシック" w:eastAsia="BIZ UDゴシック" w:hAnsi="BIZ UDゴシック" w:hint="eastAsia"/>
          <w:szCs w:val="24"/>
        </w:rPr>
        <w:t>⑶　打者，打者走者，走者，次打者席内にいる次打者及び１・３塁のベースコーチは，両耳あてのある同色のヘルメットを着用する。また，捕手は，スロートガード付きマスク・捕手用ヘルメット，ボディプロテクター及び膝当て付きレガースを着用する。</w:t>
      </w:r>
    </w:p>
    <w:p w14:paraId="344C39F5" w14:textId="48E927C8" w:rsidR="002A1E4D" w:rsidRPr="00B44F3C" w:rsidRDefault="00734425" w:rsidP="002A1E4D">
      <w:pPr>
        <w:ind w:leftChars="100" w:left="490" w:hangingChars="100" w:hanging="245"/>
        <w:rPr>
          <w:rFonts w:ascii="BIZ UDゴシック" w:eastAsia="BIZ UDゴシック" w:hAnsi="BIZ UDゴシック"/>
          <w:szCs w:val="24"/>
        </w:rPr>
      </w:pPr>
      <w:r w:rsidRPr="00B44F3C">
        <w:rPr>
          <w:rFonts w:ascii="BIZ UDゴシック" w:eastAsia="BIZ UDゴシック" w:hAnsi="BIZ UDゴシック" w:hint="eastAsia"/>
          <w:szCs w:val="24"/>
        </w:rPr>
        <w:t>⑷　金属製のスパイクは禁止する。</w:t>
      </w:r>
    </w:p>
    <w:p w14:paraId="6B582ADE" w14:textId="77777777" w:rsidR="002A1E4D" w:rsidRPr="00B44F3C" w:rsidRDefault="002A1E4D" w:rsidP="002A1E4D">
      <w:pPr>
        <w:rPr>
          <w:rFonts w:ascii="BIZ UDゴシック" w:eastAsia="BIZ UDゴシック" w:hAnsi="BIZ UDゴシック"/>
          <w:color w:val="000000" w:themeColor="text1"/>
          <w:szCs w:val="24"/>
        </w:rPr>
      </w:pPr>
    </w:p>
    <w:p w14:paraId="30716FB3" w14:textId="51B44047" w:rsidR="002A1E4D" w:rsidRPr="00B44F3C" w:rsidRDefault="00734425" w:rsidP="002A1E4D">
      <w:pPr>
        <w:rPr>
          <w:rFonts w:ascii="BIZ UDゴシック" w:eastAsia="BIZ UDゴシック" w:hAnsi="BIZ UDゴシック"/>
          <w:color w:val="000000" w:themeColor="text1"/>
          <w:szCs w:val="24"/>
        </w:rPr>
      </w:pPr>
      <w:r w:rsidRPr="00B44F3C">
        <w:rPr>
          <w:rFonts w:ascii="BIZ UDゴシック" w:eastAsia="BIZ UDゴシック" w:hAnsi="BIZ UDゴシック" w:hint="eastAsia"/>
          <w:color w:val="000000" w:themeColor="text1"/>
          <w:szCs w:val="24"/>
        </w:rPr>
        <w:t>５　試合球</w:t>
      </w:r>
    </w:p>
    <w:p w14:paraId="0AD6F2FB" w14:textId="6AC50D38" w:rsidR="002A1E4D" w:rsidRPr="00B44F3C" w:rsidRDefault="00734425" w:rsidP="002A1E4D">
      <w:pPr>
        <w:ind w:leftChars="100" w:left="245" w:firstLineChars="100" w:firstLine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B44F3C">
        <w:rPr>
          <w:rFonts w:ascii="BIZ UDゴシック" w:eastAsia="BIZ UDゴシック" w:hAnsi="BIZ UDゴシック" w:hint="eastAsia"/>
          <w:color w:val="000000" w:themeColor="text1"/>
          <w:szCs w:val="24"/>
        </w:rPr>
        <w:t>試合球は公益財団法人日本ソフトボール協会検定ゴム製３号球とし，主催者が用意する。</w:t>
      </w:r>
    </w:p>
    <w:p w14:paraId="73344F90" w14:textId="77777777" w:rsidR="002A1E4D" w:rsidRPr="00B44F3C" w:rsidRDefault="002A1E4D" w:rsidP="002A1E4D">
      <w:pPr>
        <w:rPr>
          <w:rFonts w:ascii="BIZ UDゴシック" w:eastAsia="BIZ UDゴシック" w:hAnsi="BIZ UDゴシック"/>
          <w:color w:val="000000" w:themeColor="text1"/>
          <w:szCs w:val="24"/>
        </w:rPr>
      </w:pPr>
    </w:p>
    <w:p w14:paraId="38DD32FC" w14:textId="2A585813" w:rsidR="002A1E4D" w:rsidRPr="00B44F3C" w:rsidRDefault="00734425" w:rsidP="002A1E4D">
      <w:pPr>
        <w:rPr>
          <w:rFonts w:ascii="BIZ UDゴシック" w:eastAsia="BIZ UDゴシック" w:hAnsi="BIZ UDゴシック"/>
          <w:color w:val="000000" w:themeColor="text1"/>
          <w:szCs w:val="24"/>
        </w:rPr>
      </w:pPr>
      <w:r w:rsidRPr="00B44F3C">
        <w:rPr>
          <w:rFonts w:ascii="BIZ UDゴシック" w:eastAsia="BIZ UDゴシック" w:hAnsi="BIZ UDゴシック" w:hint="eastAsia"/>
          <w:color w:val="000000" w:themeColor="text1"/>
          <w:szCs w:val="24"/>
        </w:rPr>
        <w:t>６　組合せ</w:t>
      </w:r>
    </w:p>
    <w:p w14:paraId="18F9C823" w14:textId="2BC793A0" w:rsidR="002A1E4D" w:rsidRPr="00B44F3C" w:rsidRDefault="00734425" w:rsidP="002A1E4D">
      <w:pPr>
        <w:ind w:leftChars="100" w:left="245" w:firstLineChars="100" w:firstLine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B44F3C">
        <w:rPr>
          <w:rFonts w:ascii="BIZ UDゴシック" w:eastAsia="BIZ UDゴシック" w:hAnsi="BIZ UDゴシック" w:hint="eastAsia"/>
          <w:color w:val="000000" w:themeColor="text1"/>
          <w:szCs w:val="24"/>
        </w:rPr>
        <w:t>組合せは，令和５（２０２３）年７～８月に開催するプログラム編成会議において，主催者が関係者立会いの下に代理抽選の上，決定する。</w:t>
      </w:r>
    </w:p>
    <w:p w14:paraId="417FB158" w14:textId="77777777" w:rsidR="002A1E4D" w:rsidRPr="00B44F3C" w:rsidRDefault="002A1E4D" w:rsidP="002A1E4D">
      <w:pPr>
        <w:rPr>
          <w:rFonts w:ascii="BIZ UDゴシック" w:eastAsia="BIZ UDゴシック" w:hAnsi="BIZ UDゴシック"/>
          <w:color w:val="000000" w:themeColor="text1"/>
          <w:szCs w:val="24"/>
        </w:rPr>
      </w:pPr>
    </w:p>
    <w:p w14:paraId="5AC35382" w14:textId="53462597" w:rsidR="002A1E4D" w:rsidRPr="00B44F3C" w:rsidRDefault="00734425" w:rsidP="002A1E4D">
      <w:pPr>
        <w:rPr>
          <w:rFonts w:ascii="BIZ UDゴシック" w:eastAsia="BIZ UDゴシック" w:hAnsi="BIZ UDゴシック"/>
          <w:color w:val="000000" w:themeColor="text1"/>
          <w:szCs w:val="24"/>
        </w:rPr>
      </w:pPr>
      <w:r w:rsidRPr="00B44F3C">
        <w:rPr>
          <w:rFonts w:ascii="BIZ UDゴシック" w:eastAsia="BIZ UDゴシック" w:hAnsi="BIZ UDゴシック" w:hint="eastAsia"/>
          <w:color w:val="000000" w:themeColor="text1"/>
          <w:szCs w:val="24"/>
        </w:rPr>
        <w:t>７　打順表等</w:t>
      </w:r>
    </w:p>
    <w:p w14:paraId="12679A91" w14:textId="208BAEE0" w:rsidR="00996A90" w:rsidRPr="00B44F3C" w:rsidRDefault="00734425" w:rsidP="00D72520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B44F3C">
        <w:rPr>
          <w:rFonts w:ascii="BIZ UDゴシック" w:eastAsia="BIZ UDゴシック" w:hAnsi="BIZ UDゴシック" w:hint="eastAsia"/>
          <w:color w:val="000000" w:themeColor="text1"/>
          <w:szCs w:val="24"/>
        </w:rPr>
        <w:t>⑴　打順表は，試合開始時刻３０分前までに５部作成し，各球場の競技本部へ提出する。ただし，第１試合は開始式終了後に提出すること。</w:t>
      </w:r>
    </w:p>
    <w:p w14:paraId="2BA15537" w14:textId="5BBF4621" w:rsidR="00D72520" w:rsidRPr="00B44F3C" w:rsidRDefault="00734425" w:rsidP="00996A90">
      <w:pPr>
        <w:ind w:leftChars="200" w:left="490" w:firstLineChars="100" w:firstLine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B44F3C">
        <w:rPr>
          <w:rFonts w:ascii="BIZ UDゴシック" w:eastAsia="BIZ UDゴシック" w:hAnsi="BIZ UDゴシック" w:hint="eastAsia"/>
          <w:color w:val="000000" w:themeColor="text1"/>
          <w:szCs w:val="24"/>
        </w:rPr>
        <w:t>なお，打順表は監督会議において競技本部から配布する。</w:t>
      </w:r>
    </w:p>
    <w:p w14:paraId="674EDCB8" w14:textId="6E5E5ADF" w:rsidR="002A1E4D" w:rsidRPr="00B44F3C" w:rsidRDefault="00734425" w:rsidP="00D72520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B44F3C">
        <w:rPr>
          <w:rFonts w:ascii="BIZ UDゴシック" w:eastAsia="BIZ UDゴシック" w:hAnsi="BIZ UDゴシック" w:hint="eastAsia"/>
          <w:color w:val="000000" w:themeColor="text1"/>
          <w:szCs w:val="24"/>
        </w:rPr>
        <w:t>⑵　攻守順の決定は，打順表提出の時に審判員立会いの下「コイントス」によって決定する。</w:t>
      </w:r>
    </w:p>
    <w:p w14:paraId="57767275" w14:textId="77777777" w:rsidR="002A1E4D" w:rsidRPr="00B44F3C" w:rsidRDefault="002A1E4D" w:rsidP="002A1E4D">
      <w:pPr>
        <w:rPr>
          <w:rFonts w:ascii="BIZ UDゴシック" w:eastAsia="BIZ UDゴシック" w:hAnsi="BIZ UDゴシック"/>
          <w:color w:val="000000" w:themeColor="text1"/>
          <w:szCs w:val="24"/>
        </w:rPr>
      </w:pPr>
    </w:p>
    <w:p w14:paraId="7611D6C1" w14:textId="55F2F1CC" w:rsidR="002A1E4D" w:rsidRPr="00B44F3C" w:rsidRDefault="00734425" w:rsidP="002A1E4D">
      <w:pPr>
        <w:rPr>
          <w:rFonts w:ascii="BIZ UDゴシック" w:eastAsia="BIZ UDゴシック" w:hAnsi="BIZ UDゴシック"/>
          <w:color w:val="000000" w:themeColor="text1"/>
          <w:szCs w:val="24"/>
        </w:rPr>
      </w:pPr>
      <w:r w:rsidRPr="00B44F3C">
        <w:rPr>
          <w:rFonts w:ascii="BIZ UDゴシック" w:eastAsia="BIZ UDゴシック" w:hAnsi="BIZ UDゴシック" w:hint="eastAsia"/>
          <w:color w:val="000000" w:themeColor="text1"/>
          <w:szCs w:val="24"/>
        </w:rPr>
        <w:t>８　開始式・表彰式</w:t>
      </w:r>
    </w:p>
    <w:p w14:paraId="2568ABAB" w14:textId="23F63EF7" w:rsidR="00D72520" w:rsidRPr="00B44F3C" w:rsidRDefault="00734425" w:rsidP="00D72520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B44F3C">
        <w:rPr>
          <w:rFonts w:ascii="BIZ UDゴシック" w:eastAsia="BIZ UDゴシック" w:hAnsi="BIZ UDゴシック" w:hint="eastAsia"/>
          <w:color w:val="000000" w:themeColor="text1"/>
          <w:szCs w:val="24"/>
        </w:rPr>
        <w:t>⑴　開始式は，競技開始前に競技会場で行う。</w:t>
      </w:r>
    </w:p>
    <w:p w14:paraId="3B8E74D8" w14:textId="77B095BA" w:rsidR="00EC518C" w:rsidRPr="00B44F3C" w:rsidRDefault="00734425" w:rsidP="00EC518C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B44F3C">
        <w:rPr>
          <w:rFonts w:ascii="BIZ UDゴシック" w:eastAsia="BIZ UDゴシック" w:hAnsi="BIZ UDゴシック" w:hint="eastAsia"/>
          <w:color w:val="000000" w:themeColor="text1"/>
          <w:szCs w:val="24"/>
        </w:rPr>
        <w:t>⑵　表彰式は，競技終了後に競技会場で行う。</w:t>
      </w:r>
    </w:p>
    <w:p w14:paraId="6325655F" w14:textId="312B193A" w:rsidR="00EC518C" w:rsidRPr="00B44F3C" w:rsidRDefault="00734425" w:rsidP="00A87081">
      <w:pPr>
        <w:ind w:leftChars="191" w:left="713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B44F3C">
        <w:rPr>
          <w:rFonts w:ascii="BIZ UDゴシック" w:eastAsia="BIZ UDゴシック" w:hAnsi="BIZ UDゴシック" w:hint="eastAsia"/>
          <w:color w:val="000000" w:themeColor="text1"/>
          <w:szCs w:val="24"/>
        </w:rPr>
        <w:t>※　新型コロナウイルス感染拡大防止のため，実施の有無及び実施方法を変更することがある。</w:t>
      </w:r>
    </w:p>
    <w:p w14:paraId="2CAEE4B9" w14:textId="77777777" w:rsidR="00EC518C" w:rsidRPr="00B44F3C" w:rsidRDefault="00EC518C" w:rsidP="00EC518C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</w:p>
    <w:p w14:paraId="4C8966AC" w14:textId="363251AE" w:rsidR="002A1E4D" w:rsidRPr="00B44F3C" w:rsidRDefault="00734425" w:rsidP="002A1E4D">
      <w:pPr>
        <w:rPr>
          <w:rFonts w:ascii="BIZ UDゴシック" w:eastAsia="BIZ UDゴシック" w:hAnsi="BIZ UDゴシック"/>
          <w:color w:val="000000" w:themeColor="text1"/>
          <w:szCs w:val="24"/>
        </w:rPr>
      </w:pPr>
      <w:r w:rsidRPr="00B44F3C">
        <w:rPr>
          <w:rFonts w:ascii="BIZ UDゴシック" w:eastAsia="BIZ UDゴシック" w:hAnsi="BIZ UDゴシック" w:hint="eastAsia"/>
          <w:color w:val="000000" w:themeColor="text1"/>
          <w:szCs w:val="24"/>
        </w:rPr>
        <w:t>９　その他</w:t>
      </w:r>
    </w:p>
    <w:p w14:paraId="4E34A9AD" w14:textId="47B416C0" w:rsidR="00D72520" w:rsidRPr="00B44F3C" w:rsidRDefault="00734425" w:rsidP="00B84935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  <w:u w:val="single"/>
        </w:rPr>
      </w:pPr>
      <w:r w:rsidRPr="00B44F3C">
        <w:rPr>
          <w:rFonts w:ascii="BIZ UDゴシック" w:eastAsia="BIZ UDゴシック" w:hAnsi="BIZ UDゴシック" w:hint="eastAsia"/>
          <w:color w:val="000000" w:themeColor="text1"/>
          <w:szCs w:val="24"/>
        </w:rPr>
        <w:t>⑴　令和５（２０２３）年１０月２７日（金）に監督会議を行う。なお，監督会議の時間及び場所については別途通知する。</w:t>
      </w:r>
    </w:p>
    <w:p w14:paraId="555E3FD7" w14:textId="17414C75" w:rsidR="00D72520" w:rsidRPr="00B44F3C" w:rsidRDefault="00734425" w:rsidP="00D72520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B44F3C">
        <w:rPr>
          <w:rFonts w:ascii="BIZ UDゴシック" w:eastAsia="BIZ UDゴシック" w:hAnsi="BIZ UDゴシック" w:hint="eastAsia"/>
          <w:color w:val="000000" w:themeColor="text1"/>
          <w:szCs w:val="24"/>
        </w:rPr>
        <w:t>⑵　ベンチは，組合せ表の番号が若いチームを１塁側とする。</w:t>
      </w:r>
    </w:p>
    <w:p w14:paraId="4B530EA6" w14:textId="7CE8D146" w:rsidR="00B84935" w:rsidRPr="00B44F3C" w:rsidRDefault="00734425" w:rsidP="009A6246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B44F3C">
        <w:rPr>
          <w:rFonts w:ascii="BIZ UDゴシック" w:eastAsia="BIZ UDゴシック" w:hAnsi="BIZ UDゴシック" w:hint="eastAsia"/>
          <w:color w:val="000000" w:themeColor="text1"/>
          <w:szCs w:val="24"/>
        </w:rPr>
        <w:t>⑶　ベンチ内へは，監督，コーチ，選手以外は入場することができない。ただし，チームスタッフ３名とは別にトレーナー１名を帯同しているチームは，１名ベンチに入ることができる。なお，トレーナーは参加申込時に登録した者に限る。このトレーナーは，実際に施術ができる者とし，公認パラスポーツトレーナーの有資格者であることが望ましい。</w:t>
      </w:r>
    </w:p>
    <w:p w14:paraId="4C65DC95" w14:textId="419C3082" w:rsidR="00D72520" w:rsidRPr="00B44F3C" w:rsidRDefault="00734425" w:rsidP="00D72520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B44F3C">
        <w:rPr>
          <w:rFonts w:ascii="BIZ UDゴシック" w:eastAsia="BIZ UDゴシック" w:hAnsi="BIZ UDゴシック" w:hint="eastAsia"/>
          <w:color w:val="000000" w:themeColor="text1"/>
          <w:szCs w:val="24"/>
        </w:rPr>
        <w:t>⑷　練習場所については，主催者からの指示に従うものとする。</w:t>
      </w:r>
    </w:p>
    <w:p w14:paraId="7ACC17A4" w14:textId="002C4579" w:rsidR="00D72520" w:rsidRPr="00B44F3C" w:rsidRDefault="00734425" w:rsidP="00D72520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B44F3C">
        <w:rPr>
          <w:rFonts w:ascii="BIZ UDゴシック" w:eastAsia="BIZ UDゴシック" w:hAnsi="BIZ UDゴシック" w:hint="eastAsia"/>
          <w:color w:val="000000" w:themeColor="text1"/>
          <w:szCs w:val="24"/>
        </w:rPr>
        <w:t>⑸　練習球は，各チームが用意する。</w:t>
      </w:r>
    </w:p>
    <w:p w14:paraId="02B3F4C7" w14:textId="34EC4305" w:rsidR="00D72520" w:rsidRPr="00B44F3C" w:rsidRDefault="00734425" w:rsidP="00D72520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B44F3C">
        <w:rPr>
          <w:rFonts w:ascii="BIZ UDゴシック" w:eastAsia="BIZ UDゴシック" w:hAnsi="BIZ UDゴシック" w:hint="eastAsia"/>
          <w:color w:val="000000" w:themeColor="text1"/>
          <w:szCs w:val="24"/>
        </w:rPr>
        <w:t>⑹　荒天時ほか不測の事態が生じた場合の取扱いは，主催者において別途決定する。</w:t>
      </w:r>
      <w:bookmarkEnd w:id="0"/>
    </w:p>
    <w:sectPr w:rsidR="00D72520" w:rsidRPr="00B44F3C" w:rsidSect="00D50BB3">
      <w:pgSz w:w="11906" w:h="16838" w:code="9"/>
      <w:pgMar w:top="1134" w:right="1418" w:bottom="1134" w:left="1418" w:header="851" w:footer="992" w:gutter="0"/>
      <w:cols w:space="425"/>
      <w:docGrid w:type="linesAndChars" w:linePitch="32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1A07A" w14:textId="77777777" w:rsidR="00A00AC1" w:rsidRDefault="00A00AC1" w:rsidP="00A04D28">
      <w:r>
        <w:separator/>
      </w:r>
    </w:p>
  </w:endnote>
  <w:endnote w:type="continuationSeparator" w:id="0">
    <w:p w14:paraId="683F8C2B" w14:textId="77777777" w:rsidR="00A00AC1" w:rsidRDefault="00A00AC1" w:rsidP="00A0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2360E" w14:textId="77777777" w:rsidR="00A00AC1" w:rsidRDefault="00A00AC1" w:rsidP="00A04D28">
      <w:r>
        <w:separator/>
      </w:r>
    </w:p>
  </w:footnote>
  <w:footnote w:type="continuationSeparator" w:id="0">
    <w:p w14:paraId="1B34B6A0" w14:textId="77777777" w:rsidR="00A00AC1" w:rsidRDefault="00A00AC1" w:rsidP="00A0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39C"/>
    <w:multiLevelType w:val="hybridMultilevel"/>
    <w:tmpl w:val="0180C70C"/>
    <w:lvl w:ilvl="0" w:tplc="7EDAEA46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8EC570A"/>
    <w:multiLevelType w:val="hybridMultilevel"/>
    <w:tmpl w:val="EF6A5F98"/>
    <w:lvl w:ilvl="0" w:tplc="2138AD7C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5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AF"/>
    <w:rsid w:val="00011671"/>
    <w:rsid w:val="00034D6E"/>
    <w:rsid w:val="00035727"/>
    <w:rsid w:val="00044E61"/>
    <w:rsid w:val="00052775"/>
    <w:rsid w:val="00077960"/>
    <w:rsid w:val="000B4A19"/>
    <w:rsid w:val="000D0E6A"/>
    <w:rsid w:val="000D20D4"/>
    <w:rsid w:val="00133C85"/>
    <w:rsid w:val="00183734"/>
    <w:rsid w:val="001D2E8F"/>
    <w:rsid w:val="001E54B9"/>
    <w:rsid w:val="00204931"/>
    <w:rsid w:val="0024097F"/>
    <w:rsid w:val="002A1E4D"/>
    <w:rsid w:val="003775F2"/>
    <w:rsid w:val="003C4EF3"/>
    <w:rsid w:val="003E047A"/>
    <w:rsid w:val="00575175"/>
    <w:rsid w:val="005B624A"/>
    <w:rsid w:val="005F5BED"/>
    <w:rsid w:val="006038F9"/>
    <w:rsid w:val="006300CE"/>
    <w:rsid w:val="00692E7B"/>
    <w:rsid w:val="006D3973"/>
    <w:rsid w:val="006E53BA"/>
    <w:rsid w:val="00734425"/>
    <w:rsid w:val="00754958"/>
    <w:rsid w:val="007A4990"/>
    <w:rsid w:val="00817056"/>
    <w:rsid w:val="00841945"/>
    <w:rsid w:val="00867AB2"/>
    <w:rsid w:val="008704D4"/>
    <w:rsid w:val="008E3593"/>
    <w:rsid w:val="00977244"/>
    <w:rsid w:val="00996A90"/>
    <w:rsid w:val="009A3C22"/>
    <w:rsid w:val="009A6246"/>
    <w:rsid w:val="009C6CF1"/>
    <w:rsid w:val="00A00AC1"/>
    <w:rsid w:val="00A0497D"/>
    <w:rsid w:val="00A04D28"/>
    <w:rsid w:val="00A419B0"/>
    <w:rsid w:val="00A87081"/>
    <w:rsid w:val="00A93415"/>
    <w:rsid w:val="00AA0AE1"/>
    <w:rsid w:val="00AD7A81"/>
    <w:rsid w:val="00B313A0"/>
    <w:rsid w:val="00B44F3C"/>
    <w:rsid w:val="00B84935"/>
    <w:rsid w:val="00B85A51"/>
    <w:rsid w:val="00C47393"/>
    <w:rsid w:val="00C558A1"/>
    <w:rsid w:val="00CA7DFC"/>
    <w:rsid w:val="00CC476C"/>
    <w:rsid w:val="00CD38DA"/>
    <w:rsid w:val="00CD4304"/>
    <w:rsid w:val="00CE1978"/>
    <w:rsid w:val="00D37740"/>
    <w:rsid w:val="00D50BB3"/>
    <w:rsid w:val="00D72520"/>
    <w:rsid w:val="00E55C86"/>
    <w:rsid w:val="00E7730B"/>
    <w:rsid w:val="00EC518C"/>
    <w:rsid w:val="00F222AF"/>
    <w:rsid w:val="00FA02B9"/>
    <w:rsid w:val="00FA1833"/>
    <w:rsid w:val="00FB73CA"/>
    <w:rsid w:val="00FC3800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D1DBF3"/>
  <w15:chartTrackingRefBased/>
  <w15:docId w15:val="{4E1C6A25-2D43-40DB-BE37-C14031A7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D28"/>
  </w:style>
  <w:style w:type="paragraph" w:styleId="a5">
    <w:name w:val="footer"/>
    <w:basedOn w:val="a"/>
    <w:link w:val="a6"/>
    <w:uiPriority w:val="99"/>
    <w:unhideWhenUsed/>
    <w:rsid w:val="00A04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D28"/>
  </w:style>
  <w:style w:type="paragraph" w:styleId="a7">
    <w:name w:val="Balloon Text"/>
    <w:basedOn w:val="a"/>
    <w:link w:val="a8"/>
    <w:uiPriority w:val="99"/>
    <w:semiHidden/>
    <w:unhideWhenUsed/>
    <w:rsid w:val="00817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05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3E047A"/>
    <w:rPr>
      <w:rFonts w:ascii="ＭＳ 明朝" w:eastAsia="ＭＳ 明朝"/>
      <w:sz w:val="24"/>
    </w:rPr>
  </w:style>
  <w:style w:type="paragraph" w:styleId="ab">
    <w:name w:val="List Paragraph"/>
    <w:basedOn w:val="a"/>
    <w:uiPriority w:val="34"/>
    <w:qFormat/>
    <w:rsid w:val="009A6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13</cp:revision>
  <cp:lastPrinted>2020-02-22T06:12:00Z</cp:lastPrinted>
  <dcterms:created xsi:type="dcterms:W3CDTF">2023-02-02T10:23:00Z</dcterms:created>
  <dcterms:modified xsi:type="dcterms:W3CDTF">2023-04-11T11:27:00Z</dcterms:modified>
</cp:coreProperties>
</file>